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C2CF" w14:textId="5C0B4F53" w:rsidR="00F67F16" w:rsidRDefault="00254DEC" w:rsidP="00F67F16">
      <w:pPr>
        <w:spacing w:after="120" w:line="276" w:lineRule="auto"/>
        <w:jc w:val="both"/>
      </w:pPr>
      <w:r>
        <w:t>26POR-1</w:t>
      </w:r>
      <w:r w:rsidR="009C4606">
        <w:t>6</w:t>
      </w:r>
      <w:r w:rsidR="00570E1B">
        <w:t>8</w:t>
      </w:r>
    </w:p>
    <w:p w14:paraId="28A79B3A" w14:textId="3B8A6AC8" w:rsidR="00C72B20" w:rsidRDefault="00C72B20" w:rsidP="00C72B20">
      <w:pPr>
        <w:spacing w:after="120" w:line="276" w:lineRule="auto"/>
        <w:jc w:val="both"/>
      </w:pPr>
      <w:r>
        <w:t xml:space="preserve">D. Pablo Azcona </w:t>
      </w:r>
      <w:proofErr w:type="spellStart"/>
      <w:r>
        <w:t>Molinet</w:t>
      </w:r>
      <w:proofErr w:type="spellEnd"/>
      <w:r>
        <w:t xml:space="preserve">, portavoz del Grupo Parlamentario </w:t>
      </w:r>
      <w:proofErr w:type="spellStart"/>
      <w:r>
        <w:t>Geroa</w:t>
      </w:r>
      <w:proofErr w:type="spellEnd"/>
      <w:r>
        <w:t xml:space="preserve"> Bai, </w:t>
      </w:r>
      <w:r>
        <w:t xml:space="preserve">al amparo de lo dispuesto en el Reglamento de esta Cámara, </w:t>
      </w:r>
      <w:r w:rsidR="00570E1B">
        <w:t>presenta</w:t>
      </w:r>
      <w:r>
        <w:t xml:space="preserve"> la siguiente</w:t>
      </w:r>
      <w:r>
        <w:t xml:space="preserve"> pregunta oral</w:t>
      </w:r>
      <w:r w:rsidR="00570E1B">
        <w:t xml:space="preserve"> con el fin de</w:t>
      </w:r>
      <w:r>
        <w:t xml:space="preserve"> que sea respondida </w:t>
      </w:r>
      <w:r w:rsidR="00570E1B">
        <w:t>en el Pleno de la Cámara del próximo 7 de mayo por la consejera de Vivienda, Juventud y Políticas Migratorias, Begoña Alfaro García.</w:t>
      </w:r>
    </w:p>
    <w:p w14:paraId="58E4AF31" w14:textId="2FB41D96" w:rsidR="00C72B20" w:rsidRDefault="00570E1B" w:rsidP="00570E1B">
      <w:pPr>
        <w:spacing w:after="120" w:line="276" w:lineRule="auto"/>
        <w:jc w:val="both"/>
      </w:pPr>
      <w:r>
        <w:t>En el contexto de la necesidad urgente de ampliar el parque de vivienda protegida en alquiler</w:t>
      </w:r>
      <w:r>
        <w:t xml:space="preserve"> </w:t>
      </w:r>
      <w:r>
        <w:t>asequible en Navarra, ¿en qué situación se encuentra el proceso de selección del socio</w:t>
      </w:r>
      <w:r>
        <w:t xml:space="preserve"> </w:t>
      </w:r>
      <w:r>
        <w:t xml:space="preserve">privado para la sociedad mixta de vivienda impulsada por </w:t>
      </w:r>
      <w:proofErr w:type="spellStart"/>
      <w:r>
        <w:t>Nasuvinsa</w:t>
      </w:r>
      <w:proofErr w:type="spellEnd"/>
      <w:r>
        <w:t>, una vez finalizado el</w:t>
      </w:r>
      <w:r>
        <w:t xml:space="preserve"> </w:t>
      </w:r>
      <w:r>
        <w:t>plazo previsto?</w:t>
      </w:r>
    </w:p>
    <w:p w14:paraId="3BB03F75" w14:textId="275FB290" w:rsidR="00C72B20" w:rsidRDefault="00C72B20" w:rsidP="00C72B20">
      <w:pPr>
        <w:spacing w:after="120" w:line="276" w:lineRule="auto"/>
        <w:jc w:val="both"/>
      </w:pPr>
      <w:r>
        <w:t xml:space="preserve">Pamplona-Iruña, </w:t>
      </w:r>
      <w:r>
        <w:t>29 de abril de 2026</w:t>
      </w:r>
    </w:p>
    <w:p w14:paraId="1D5202E0" w14:textId="4D02DAB9" w:rsidR="00C72B20" w:rsidRDefault="00C72B20" w:rsidP="00C72B20">
      <w:pPr>
        <w:spacing w:after="120" w:line="276" w:lineRule="auto"/>
        <w:jc w:val="both"/>
      </w:pPr>
      <w:r>
        <w:t xml:space="preserve">El Parlamentario Foral: Pablo Azcona </w:t>
      </w:r>
      <w:proofErr w:type="spellStart"/>
      <w:r>
        <w:t>Molinet</w:t>
      </w:r>
      <w:proofErr w:type="spellEnd"/>
    </w:p>
    <w:sectPr w:rsidR="00C72B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E02EB"/>
    <w:multiLevelType w:val="hybridMultilevel"/>
    <w:tmpl w:val="C1BE4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7"/>
    <w:rsid w:val="00036A65"/>
    <w:rsid w:val="000A7C04"/>
    <w:rsid w:val="000D7EF1"/>
    <w:rsid w:val="000F02F9"/>
    <w:rsid w:val="001F330E"/>
    <w:rsid w:val="00254DEC"/>
    <w:rsid w:val="00361F7C"/>
    <w:rsid w:val="00570E1B"/>
    <w:rsid w:val="007A442F"/>
    <w:rsid w:val="00807481"/>
    <w:rsid w:val="00895807"/>
    <w:rsid w:val="009C4606"/>
    <w:rsid w:val="00A26DD1"/>
    <w:rsid w:val="00C23453"/>
    <w:rsid w:val="00C660F7"/>
    <w:rsid w:val="00C72B20"/>
    <w:rsid w:val="00D03BA0"/>
    <w:rsid w:val="00D76FBB"/>
    <w:rsid w:val="00F6720C"/>
    <w:rsid w:val="00F6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7BEA"/>
  <w15:chartTrackingRefBased/>
  <w15:docId w15:val="{FA5AA885-195E-4B0C-9FCD-7280ECFD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600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2026-04-29T15:11:00Z</dcterms:created>
  <dcterms:modified xsi:type="dcterms:W3CDTF">2026-04-29T15:13:00Z</dcterms:modified>
</cp:coreProperties>
</file>