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Patricia Perales Hurtado andreak egindako galderaren erantzuna, Foru Diputazioak emana, Etxarri Aranazko eta Olaztiko liburutegiak liburutegien jendaurreko ordutegia luzatzetik kanpo utzi izanari buruzkoa. Galdera 2019ko urriaren 4ko 20. Nafarroako Parlamentuko Aldizkari Ofizialean argitaratu zen.</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Patricia Perales Hurtado andreak galdera idatzia egin du Nafarroako Gobernuak liburutegiak jendearentzat irekitzeko ordutegia luzatzeari buruz (10-19/PES-00093). Hona hemen Kultura eta Kiroleko kontseilariak horri buruz informatu beharrekoa:</w:t>
      </w:r>
    </w:p>
    <w:p>
      <w:pPr>
        <w:pStyle w:val="0"/>
        <w:suppressAutoHyphens w:val="false"/>
        <w:rPr>
          <w:rStyle w:val="1"/>
        </w:rPr>
      </w:pPr>
      <w:r>
        <w:rPr>
          <w:rStyle w:val="1"/>
        </w:rPr>
        <w:t xml:space="preserve">Zer dela-eta utzi dira luzatze horretatik kanpo Etxarri Aranazko eta Olaztiko liburutegiak?</w:t>
      </w:r>
    </w:p>
    <w:p>
      <w:pPr>
        <w:pStyle w:val="0"/>
        <w:suppressAutoHyphens w:val="false"/>
        <w:rPr>
          <w:rStyle w:val="1"/>
        </w:rPr>
      </w:pPr>
      <w:r>
        <w:rPr>
          <w:rStyle w:val="1"/>
        </w:rPr>
        <w:t xml:space="preserve">Hitzaurre gisa, aipatu beharra dago Nafarroako 2019ko Aurrekontu Orokorrek aukera eman zutela 30 liburutegi publikoren ordutegia luzatzeko, eta hori hobekuntza nabarmen bat da Nafarroako liburutegi publikoen etorkizunari begira. Neurri horrek aukera ematen du Nafarroako Gobernuaren menpeko 75 liburutegi publikoetan antzeko ordutegiak edukitzeko, eta aukera ematen du herritarrei zerbitzuak baldintza berdinetan emateko.</w:t>
      </w:r>
    </w:p>
    <w:p>
      <w:pPr>
        <w:pStyle w:val="0"/>
        <w:suppressAutoHyphens w:val="false"/>
        <w:rPr>
          <w:rStyle w:val="1"/>
        </w:rPr>
      </w:pPr>
      <w:r>
        <w:rPr>
          <w:rStyle w:val="1"/>
        </w:rPr>
        <w:t xml:space="preserve">Hala eta guztiz ere, Administrazio Publikoaren arau, prozedura eta izapideekin lotutako gai batzuek zailtasunak eragin dituzte jarduketa horren aplikazioan. Zehazki, Etxarri Aranazko eta Olaztiko liburutegiei dagokienez, ez da egokia esatea bi liburutegi horiek kanpo utzi direla; bai esan beharra dago momentuz ezin izan direla sartu jendearentzako ordutegia luzatzeko ekinaldi honetan.</w:t>
      </w:r>
    </w:p>
    <w:p>
      <w:pPr>
        <w:pStyle w:val="0"/>
        <w:suppressAutoHyphens w:val="false"/>
        <w:rPr>
          <w:rStyle w:val="1"/>
        </w:rPr>
      </w:pPr>
      <w:r>
        <w:rPr>
          <w:rStyle w:val="1"/>
        </w:rPr>
        <w:t xml:space="preserve">Honako hauek izan dira egitateak:</w:t>
      </w:r>
    </w:p>
    <w:p>
      <w:pPr>
        <w:pStyle w:val="0"/>
        <w:suppressAutoHyphens w:val="false"/>
        <w:rPr>
          <w:rStyle w:val="1"/>
        </w:rPr>
      </w:pPr>
      <w:r>
        <w:rPr>
          <w:rStyle w:val="1"/>
        </w:rPr>
        <w:t xml:space="preserve">Kultura, Kirol eta Gazteriako kontseilariaren apirilaren 1eko 27/2019 Foru Aginduaren bidez, Kultura, Kirol eta Gazteria Departamentuaren 2019-2021 aldirako Hizkuntza Plana onetsi zen.</w:t>
      </w:r>
    </w:p>
    <w:p>
      <w:pPr>
        <w:pStyle w:val="0"/>
        <w:suppressAutoHyphens w:val="false"/>
        <w:rPr>
          <w:rStyle w:val="1"/>
        </w:rPr>
      </w:pPr>
      <w:r>
        <w:rPr>
          <w:rStyle w:val="1"/>
        </w:rPr>
        <w:t xml:space="preserve">Profil elebiduna esleitzeko lehentasunezko unitateen artean, Liburutegien Sarearen Atala jaso zen.</w:t>
      </w:r>
    </w:p>
    <w:p>
      <w:pPr>
        <w:pStyle w:val="0"/>
        <w:suppressAutoHyphens w:val="false"/>
        <w:rPr>
          <w:rStyle w:val="1"/>
        </w:rPr>
      </w:pPr>
      <w:r>
        <w:rPr>
          <w:rStyle w:val="1"/>
        </w:rPr>
        <w:t xml:space="preserve">Nafarroako Gobernuaren 2019ko maiatzaren 15eko Erabakia, zeinaren bidez baimena ematen baitzaio Funtzio Publikoaren Zuzendaritza Nagusiari plantillan liburutegiko arduradunaren 16 lanpostu sortzeko, funtzionario-araubidean, eta gero haiek betetzeko, bai eta lan-araubideko eta lanaldi partzialeko hamalau lanposturen lanaldia luzatzeko ere.</w:t>
      </w:r>
    </w:p>
    <w:p>
      <w:pPr>
        <w:pStyle w:val="0"/>
        <w:suppressAutoHyphens w:val="false"/>
        <w:rPr>
          <w:rStyle w:val="1"/>
        </w:rPr>
      </w:pPr>
      <w:r>
        <w:rPr>
          <w:rStyle w:val="1"/>
        </w:rPr>
        <w:t xml:space="preserve">Funtzionario-araubideko 16 lanpostu huts horiek sortzeko Funtzio Publikoaren Zuzendaritza Nagusiari emandako baimenean, Etxarri Aranatz eta Olazti sartu ziren.</w:t>
      </w:r>
    </w:p>
    <w:p>
      <w:pPr>
        <w:pStyle w:val="0"/>
        <w:suppressAutoHyphens w:val="false"/>
        <w:rPr>
          <w:rStyle w:val="1"/>
        </w:rPr>
      </w:pPr>
      <w:r>
        <w:rPr>
          <w:rStyle w:val="1"/>
        </w:rPr>
        <w:t xml:space="preserve">2019ko maiatzaren 20an, Kultura, Kirol eta Gazteria Departamentuak jakin zuen Funtzio Publikoaren Zuzendaritza Nagusiak (Lehendakaritzako, Funtzio Publikoko, Barneko eta Justiziako Departamentua) Nafarroako Gobernuari proposatuko ziola foru dekretu bat onets zezan, plantilla organikoa aldatzekoa, zeinaren bidez liburutegiko arduradunen funtzionario-araubideko 16 lanpostu sortzen baitziren, haietan euskaraz jakitearen baldintza (EC1) ezarri gabe Etxarri Aranatzerako eta Olaztirako lanpostuei zegokienez.</w:t>
      </w:r>
    </w:p>
    <w:p>
      <w:pPr>
        <w:pStyle w:val="0"/>
        <w:suppressAutoHyphens w:val="false"/>
        <w:rPr>
          <w:rStyle w:val="1"/>
        </w:rPr>
      </w:pPr>
      <w:r>
        <w:rPr>
          <w:rStyle w:val="1"/>
        </w:rPr>
        <w:t xml:space="preserve">Hori dela eta, kontuan hartuta herri horietako lan-araubideko lanpostuak amortizatuko zirela funtzionario-araubideko beste bi lanpostu sortzeko, zeinek jada euskaraz jakitearen baldintza ezarrita baitzuten, Kultura, Kirol eta Gazteria Departamentuak Funtzio Publikoaren Zuzendaritza Nagusiari eskatu zion aipatutako foru dekretuan baldintza horri euts zekiola Etxarri Aranatzerako eta Olaztirako lanpostu berrien kasuan.</w:t>
      </w:r>
    </w:p>
    <w:p>
      <w:pPr>
        <w:pStyle w:val="0"/>
        <w:suppressAutoHyphens w:val="false"/>
        <w:rPr>
          <w:rStyle w:val="1"/>
        </w:rPr>
      </w:pPr>
      <w:r>
        <w:rPr>
          <w:rStyle w:val="1"/>
        </w:rPr>
        <w:t xml:space="preserve">Funtzio Publikoaren Zuzendaritza Nagusiak adierazi zuen ezen, Nafarroako administrazio publikoetan, beren erakunde publikoetan eta menpeko dituzten zuzenbide publikoko entitateetan euskararen erabilera arautzen duen azaroaren 15eko 103/2017 Foru Dekretuaren zazpigarren xedapen gehigarriari jarraituz, ezin zitzaiola euskaraz jakitearen baldintza ezarri inongo lanpostu berriri aurrez sindikatuen ordezkariekin negoziatu gabe; halaber, aldez aurretik betetzen ari diren lanpostuaren hizkuntza-eskakizuna aldatzeak ondorioak eragiten dizkien langileen gaineko jarduketak arautuko dituen prozeduraren zehaztapena ere negoziazio kolektibora eraman beharko da.</w:t>
      </w:r>
    </w:p>
    <w:p>
      <w:pPr>
        <w:pStyle w:val="0"/>
        <w:suppressAutoHyphens w:val="false"/>
        <w:rPr>
          <w:rStyle w:val="1"/>
        </w:rPr>
      </w:pPr>
      <w:r>
        <w:rPr>
          <w:rStyle w:val="1"/>
        </w:rPr>
        <w:t xml:space="preserve">Prozedura hori Lehendakaritzako, Funtzio Publikoko, Barneko eta Justiziako kontseilariaren maiatzaren 23ko 69/2019 Foru Aginduaren bidez onetsi zen (2019ko maiatzaren 28ko 102. NAO).</w:t>
      </w:r>
    </w:p>
    <w:p>
      <w:pPr>
        <w:pStyle w:val="0"/>
        <w:suppressAutoHyphens w:val="false"/>
        <w:rPr>
          <w:rStyle w:val="1"/>
        </w:rPr>
      </w:pPr>
      <w:r>
        <w:rPr>
          <w:rStyle w:val="1"/>
        </w:rPr>
        <w:t xml:space="preserve">Kultura, Kirol eta Gazteria Departamentuak Euskarabidea-Euskararen Nafar Institutuaren bi txosten kudeatu eta jaso zituen, 2019ko ekainaren 3an eta 13an; haietan, baiezkoa eman zitzaion euskaraz jakitearen baldintza esleitzeari sortu berritako funtzionario-araubideko bi lanposturi, Etxarri Aranazko eta Olaztiko liburutegietarako, eta lanpostu elebidunak proposatu ziren Departamenturako, oro har.</w:t>
      </w:r>
    </w:p>
    <w:p>
      <w:pPr>
        <w:pStyle w:val="0"/>
        <w:suppressAutoHyphens w:val="false"/>
        <w:rPr>
          <w:rStyle w:val="1"/>
        </w:rPr>
      </w:pPr>
      <w:r>
        <w:rPr>
          <w:rStyle w:val="1"/>
        </w:rPr>
        <w:t xml:space="preserve">Halaber, bere eskumenen esparruan, kasuko izapideak egin zituen, eta Lehendakaritzako, Funtzio Publikoko, Barneko eta Justiziako Departamentuari eskatu zion, 2019ko ekainaren 27an, plantilla organikoa alda zezan eta euskaraz jakiteko nahitaezko baldintza eslei ziezaiola zenbait lanposturi; besteak beste, Etxarri Aranazko eta Olaztiko liburutegiko arduradunen lanpostu berriei.</w:t>
      </w:r>
    </w:p>
    <w:p>
      <w:pPr>
        <w:pStyle w:val="0"/>
        <w:suppressAutoHyphens w:val="false"/>
        <w:rPr>
          <w:rStyle w:val="1"/>
        </w:rPr>
      </w:pPr>
      <w:r>
        <w:rPr>
          <w:rStyle w:val="1"/>
        </w:rPr>
        <w:t xml:space="preserve">Lehendakaritzako, Funtzio Publikoko, Barneko eta Justiziako Departamentuaren iritziz, ez ziren betetzen 69/2019 Foru Aginduan ezarritako baldintza guztiak, lanpostu elebidunak zehazten zireneko lanpostu eta unitate organikoetako langile bakoitzaren banakako borondatezkotasunari edo ez-borondatezkotasunari buruzko egiaztagiriei zegokienez; hori dela eta, ez zen izapidetu Kultura, Kirol eta Gazteria Departamentuko lanpostu batzuen profil elebiduna ezartzea onetsiko zuen foru dekretua.</w:t>
      </w:r>
    </w:p>
    <w:p>
      <w:pPr>
        <w:pStyle w:val="0"/>
        <w:suppressAutoHyphens w:val="false"/>
        <w:rPr>
          <w:rStyle w:val="1"/>
        </w:rPr>
      </w:pPr>
      <w:r>
        <w:rPr>
          <w:rStyle w:val="1"/>
        </w:rPr>
        <w:t xml:space="preserve">Azkenik, ikusita Kultura, Kirol eta Gazteria Departamentuaren borondatea zela Etxarri Aranazko eta Olaztiko lanpostuek nolanahi ere euskaraz jakitearen baldintza eduki zezatela, onetsi zen lanaldi osorako baimena zuten beste hamalau lanpostuak sortzea (uztailaren 17ko 81/2019 Foru Dekretua), eta sortzeke geratu ziren bi herri horietarako euskaraz jakiteko baldintzaren betekizuna zeukaten lanpostuak.</w:t>
      </w:r>
    </w:p>
    <w:p>
      <w:pPr>
        <w:pStyle w:val="0"/>
        <w:suppressAutoHyphens w:val="false"/>
        <w:rPr>
          <w:rStyle w:val="1"/>
        </w:rPr>
      </w:pPr>
      <w:r>
        <w:rPr>
          <w:rStyle w:val="1"/>
        </w:rPr>
        <w:t xml:space="preserve">Egungo Kultura eta Kirol Departamentuak, bere eskumenen esparruan, onespen hori gauzatzeko asmoa du, hori egiteko modua izan bezain laster.</w:t>
      </w:r>
    </w:p>
    <w:p>
      <w:pPr>
        <w:pStyle w:val="0"/>
        <w:suppressAutoHyphens w:val="false"/>
        <w:rPr>
          <w:rStyle w:val="1"/>
        </w:rPr>
      </w:pPr>
      <w:r>
        <w:rPr>
          <w:rStyle w:val="1"/>
        </w:rPr>
        <w:t xml:space="preserve">Zalantzarik gabeko erabaki horren froga da Funtzio Publikoaren zuzendari nagusiaren irailaren 13ko 2572/2019 Ebazpenak, zeinaren bidez baimena ematen baita Liburutegietako Zerbitzuari atxikita dauden eta jendaurreko arreta-zerbitzua ematen duten liburutegietako langileen lanaldiaren berariazko banaketarako, honako hau aipatzen duela:</w:t>
      </w:r>
    </w:p>
    <w:p>
      <w:pPr>
        <w:pStyle w:val="0"/>
        <w:suppressAutoHyphens w:val="false"/>
        <w:rPr>
          <w:rStyle w:val="1"/>
        </w:rPr>
      </w:pPr>
      <w:r>
        <w:rPr>
          <w:rStyle w:val="1"/>
        </w:rPr>
        <w:t xml:space="preserve">“5º.- Ebazpen hau aplikatzekoa izango zaie Etxarri Aranazko eta Olaztiko liburutegietan zerbitzuak ematen dituzten langileei, lantoki horiei atxikitako funtzionario-araubideko lanpostuak sortzen diren unetik aurrera, eta bitartean aurreko lanaldia eta ordutegia izanen zaizkie aplikatzekoak”.</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