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230DE" w14:textId="77777777" w:rsidR="00340A42" w:rsidRPr="00840535" w:rsidRDefault="00340A42" w:rsidP="00340A42">
      <w:pPr>
        <w:pStyle w:val="OFI-FIRMA3"/>
        <w:rPr>
          <w:noProof/>
          <w:sz w:val="16"/>
          <w:szCs w:val="16"/>
        </w:rPr>
      </w:pPr>
    </w:p>
    <w:p w14:paraId="09799E7D" w14:textId="2A0AFEAF" w:rsidR="00340A42" w:rsidRDefault="00340A42" w:rsidP="00340A42">
      <w:pPr>
        <w:pStyle w:val="OFI-TITULO2"/>
      </w:pPr>
      <w:r w:rsidRPr="00B82020">
        <w:rPr>
          <w:noProof/>
        </w:rPr>
        <w:t>11-25/MOC-00011</w:t>
      </w:r>
      <w:r>
        <w:t xml:space="preserve">. </w:t>
      </w:r>
      <w:r w:rsidRPr="002C0D8B">
        <w:t>Resolución</w:t>
      </w:r>
      <w:r>
        <w:t xml:space="preserve"> </w:t>
      </w:r>
      <w:r w:rsidRPr="00B82020">
        <w:rPr>
          <w:noProof/>
        </w:rPr>
        <w:t xml:space="preserve">por la que se insta al Gobierno de Navarra a incorporar la marca </w:t>
      </w:r>
      <w:r w:rsidR="00FA0041" w:rsidRPr="00B82020">
        <w:rPr>
          <w:noProof/>
        </w:rPr>
        <w:t>Navarra-Nafarroa</w:t>
      </w:r>
      <w:r w:rsidRPr="00B82020">
        <w:rPr>
          <w:noProof/>
        </w:rPr>
        <w:t xml:space="preserve"> en todas sus acciones comunicativas y promocionales</w:t>
      </w:r>
    </w:p>
    <w:p w14:paraId="19C1C514" w14:textId="77777777" w:rsidR="00340A42" w:rsidRDefault="00340A42" w:rsidP="00340A42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</w:p>
    <w:p w14:paraId="39B2556D" w14:textId="4E5E69B6" w:rsidR="00340A42" w:rsidRDefault="00340A42" w:rsidP="00340A42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82020">
        <w:rPr>
          <w:noProof/>
        </w:rPr>
        <w:t xml:space="preserve">por la que se insta al Gobierno de Navarra a incorporar la marca </w:t>
      </w:r>
      <w:r w:rsidR="00FA0041" w:rsidRPr="00B82020">
        <w:rPr>
          <w:noProof/>
        </w:rPr>
        <w:t>Navarra-Nafarroa</w:t>
      </w:r>
      <w:r w:rsidRPr="00B82020">
        <w:rPr>
          <w:noProof/>
        </w:rPr>
        <w:t xml:space="preserve"> en todas sus acciones comunicativas y promocionales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  <w:r>
        <w:t xml:space="preserve"> del Parlamento de Navarra en sesión celebrada el día </w:t>
      </w:r>
      <w:r w:rsidRPr="00B82020">
        <w:rPr>
          <w:noProof/>
        </w:rPr>
        <w:t>6 de febrero de 2025</w:t>
      </w:r>
      <w:r>
        <w:t>, cuyo texto se inserta a continuación</w:t>
      </w:r>
      <w:r>
        <w:rPr>
          <w:bCs/>
          <w:iCs/>
        </w:rPr>
        <w:t>:</w:t>
      </w:r>
    </w:p>
    <w:p w14:paraId="227F5BD6" w14:textId="23077C3D" w:rsidR="00052F5C" w:rsidRDefault="00340A42" w:rsidP="00052F5C">
      <w:pPr>
        <w:pStyle w:val="OFI-TEXTO1"/>
        <w:rPr>
          <w:noProof/>
        </w:rPr>
      </w:pPr>
      <w:r>
        <w:rPr>
          <w:iCs/>
        </w:rPr>
        <w:t>"</w:t>
      </w:r>
      <w:r>
        <w:rPr>
          <w:iCs/>
        </w:rPr>
        <w:tab/>
      </w:r>
      <w:r w:rsidR="00052F5C">
        <w:rPr>
          <w:noProof/>
        </w:rPr>
        <w:t>El Parlamento de Navarra insta al Gobierno de Navarra a:</w:t>
      </w:r>
    </w:p>
    <w:p w14:paraId="0AF2E275" w14:textId="0431CD41" w:rsidR="00052F5C" w:rsidRDefault="00052F5C" w:rsidP="00052F5C">
      <w:pPr>
        <w:pStyle w:val="OFI-TEXTO1"/>
        <w:rPr>
          <w:noProof/>
        </w:rPr>
      </w:pPr>
      <w:r>
        <w:rPr>
          <w:noProof/>
        </w:rPr>
        <w:tab/>
        <w:t xml:space="preserve">1.- </w:t>
      </w:r>
      <w:r w:rsidR="00E30872">
        <w:rPr>
          <w:noProof/>
        </w:rPr>
        <w:t>I</w:t>
      </w:r>
      <w:r>
        <w:rPr>
          <w:noProof/>
        </w:rPr>
        <w:t>ncorporar la marca Navarra-Nafarroa en todas sus acciones comunicativas y promocionales.</w:t>
      </w:r>
    </w:p>
    <w:p w14:paraId="0984032E" w14:textId="3CD7C576" w:rsidR="00340A42" w:rsidRDefault="00052F5C" w:rsidP="00052F5C">
      <w:pPr>
        <w:pStyle w:val="OFI-TEXTO1"/>
      </w:pPr>
      <w:r>
        <w:rPr>
          <w:noProof/>
        </w:rPr>
        <w:tab/>
        <w:t>2.- Impulsar un proceso para implementar los mecanismos necesarios para que la sociedad civil sea participe del desarrollo e implementación de la marca Navarra-Nafarroa</w:t>
      </w:r>
      <w:r w:rsidR="00340A42">
        <w:rPr>
          <w:iCs/>
        </w:rPr>
        <w:t>".</w:t>
      </w:r>
    </w:p>
    <w:p w14:paraId="287AA140" w14:textId="7C2DCEE4" w:rsidR="00340A42" w:rsidRDefault="00340A42" w:rsidP="00340A42">
      <w:pPr>
        <w:pStyle w:val="OFI-FECHA"/>
      </w:pPr>
      <w:r>
        <w:t xml:space="preserve">Pamplona, </w:t>
      </w:r>
      <w:r w:rsidR="00052F5C">
        <w:rPr>
          <w:noProof/>
        </w:rPr>
        <w:t>10</w:t>
      </w:r>
      <w:r w:rsidRPr="00B82020">
        <w:rPr>
          <w:noProof/>
        </w:rPr>
        <w:t xml:space="preserve"> de febrero de 2025</w:t>
      </w:r>
    </w:p>
    <w:p w14:paraId="0388EE2B" w14:textId="77777777" w:rsidR="00340A42" w:rsidRDefault="00340A42" w:rsidP="00340A42">
      <w:pPr>
        <w:pStyle w:val="OFI-FIRMA3"/>
      </w:pPr>
      <w:r w:rsidRPr="00B82020">
        <w:rPr>
          <w:noProof/>
        </w:rPr>
        <w:t>El Presidente</w:t>
      </w:r>
      <w:r>
        <w:t xml:space="preserve">:  </w:t>
      </w:r>
      <w:r w:rsidRPr="00B82020">
        <w:rPr>
          <w:noProof/>
        </w:rPr>
        <w:t>Unai Hualde Iglesias</w:t>
      </w:r>
    </w:p>
    <w:p w14:paraId="372599E6" w14:textId="77777777" w:rsidR="00C451FF" w:rsidRDefault="00C451FF"/>
    <w:sectPr w:rsidR="00C451FF" w:rsidSect="00340A42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47B37" w14:textId="77777777" w:rsidR="00340A42" w:rsidRDefault="00340A42" w:rsidP="00340A42">
      <w:pPr>
        <w:spacing w:after="0" w:line="240" w:lineRule="auto"/>
      </w:pPr>
      <w:r>
        <w:separator/>
      </w:r>
    </w:p>
  </w:endnote>
  <w:endnote w:type="continuationSeparator" w:id="0">
    <w:p w14:paraId="44710A62" w14:textId="77777777" w:rsidR="00340A42" w:rsidRDefault="00340A42" w:rsidP="00340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3F723" w14:textId="77777777" w:rsidR="00340A42" w:rsidRDefault="00340A42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D2A41" w14:textId="77777777" w:rsidR="00340A42" w:rsidRDefault="00340A42" w:rsidP="00340A42">
      <w:pPr>
        <w:spacing w:after="0" w:line="240" w:lineRule="auto"/>
      </w:pPr>
      <w:r>
        <w:separator/>
      </w:r>
    </w:p>
  </w:footnote>
  <w:footnote w:type="continuationSeparator" w:id="0">
    <w:p w14:paraId="25018735" w14:textId="77777777" w:rsidR="00340A42" w:rsidRDefault="00340A42" w:rsidP="00340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AB84" w14:textId="77777777" w:rsidR="00340A42" w:rsidRDefault="00340A42">
    <w:pPr>
      <w:keepNext/>
      <w:framePr w:w="2492" w:h="2019" w:hRule="exact" w:hSpace="142" w:wrap="around" w:vAnchor="text" w:hAnchor="page" w:x="857" w:y="1"/>
      <w:jc w:val="center"/>
    </w:pPr>
    <w:r>
      <w:object w:dxaOrig="734" w:dyaOrig="1358" w14:anchorId="640028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pt;height:67.9pt">
          <v:imagedata r:id="rId1" o:title=""/>
        </v:shape>
        <o:OLEObject Type="Embed" ProgID="Word.Document.8" ShapeID="_x0000_i1025" DrawAspect="Content" ObjectID="_1800872144" r:id="rId2"/>
      </w:object>
    </w:r>
  </w:p>
  <w:p w14:paraId="5CC7CD87" w14:textId="77777777" w:rsidR="00340A42" w:rsidRDefault="00340A42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52388C5" wp14:editId="6F42D71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85429901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CD5213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824A76E" w14:textId="77777777" w:rsidR="00340A42" w:rsidRDefault="00340A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93104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A42"/>
    <w:rsid w:val="00002131"/>
    <w:rsid w:val="00052F5C"/>
    <w:rsid w:val="001F2AE4"/>
    <w:rsid w:val="002E09AF"/>
    <w:rsid w:val="00340A42"/>
    <w:rsid w:val="005E6B03"/>
    <w:rsid w:val="006B6500"/>
    <w:rsid w:val="00911B26"/>
    <w:rsid w:val="00970685"/>
    <w:rsid w:val="00AF69B2"/>
    <w:rsid w:val="00C451FF"/>
    <w:rsid w:val="00E30872"/>
    <w:rsid w:val="00FA0041"/>
    <w:rsid w:val="00FE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48F58C1"/>
  <w15:chartTrackingRefBased/>
  <w15:docId w15:val="{228F2B84-7B96-474D-9426-906AD20CA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40A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0A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0A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0A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0A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0A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0A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0A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0A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40A4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0A4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0A4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0A4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0A4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0A4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0A4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0A4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0A4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40A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0A4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40A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0A4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40A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0A4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40A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0A4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0A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0A4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40A4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40A4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40A4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340A4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340A42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340A4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40A4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40A4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40A42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40A4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340A42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40A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0A4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868</Characters>
  <Application>Microsoft Office Word</Application>
  <DocSecurity>0</DocSecurity>
  <Lines>7</Lines>
  <Paragraphs>2</Paragraphs>
  <ScaleCrop>false</ScaleCrop>
  <Company>Parlamento Navarra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5</cp:revision>
  <dcterms:created xsi:type="dcterms:W3CDTF">2025-02-07T09:29:00Z</dcterms:created>
  <dcterms:modified xsi:type="dcterms:W3CDTF">2025-02-12T12:29:00Z</dcterms:modified>
</cp:coreProperties>
</file>