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onetsitako erabaki bat betetzeko 2017/18 ikasturterako araudiak aldatze aldera eta jarduketa-kronograma ezartze aldera Hezkuntza Departamentuak dauzkan aurreikuspenei buruz. Erabaki horren bidez, Nafarroako Gobernua premiatzen da unibertsitatez kanpoko irakaskuntzako mailetako curriculumari buruzko dekretuak eta lanaldiei eta ordutegiei buruzko dekretuak alda ditzan, erlijio ikasketen ikastordu zama murrizte 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Hezkuntza Batzordean izapidetzea.</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Hezkuntza Batzordean ahoz erantzun dakion.</w:t>
      </w:r>
    </w:p>
    <w:p>
      <w:pPr>
        <w:pStyle w:val="0"/>
        <w:suppressAutoHyphens w:val="false"/>
        <w:rPr>
          <w:rStyle w:val="1"/>
        </w:rPr>
      </w:pPr>
      <w:r>
        <w:rPr>
          <w:rStyle w:val="1"/>
        </w:rPr>
        <w:t xml:space="preserve">2017/2018 ikasturterako araudiak aldatze aldera eta jarduketa-kronograma bat ezartze aldera, zein aurreikuspen ditu Hezkuntza Departamentuak, horren bidez Parlamentuaren honako erabaki hau betetzeko?: Nafarroako Gobernua premiatzen da unibertsitatez kanpoko irakaskuntzako mailetako curriculumari buruzko dekretuak eta lanaldiei eta ordutegiei buruzko dekretuak alda ditzan, Estatuko araudian oinarrizko gisa araututako erlijio ikasketen irakastordu zama murrizte aldera legeak ezarritako gutxienekora.</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