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agosto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el abono del grado a los interinos del Servicio Navarro de Salud-Osasunbidea, formulada por la Ilma. Sra. D.ª Patricia Fanlo Mateo  y publicada en el Boletín Oficial del Parlamento de Navarra n.º 37 de 19 de noviembre de 2019 (10-19/POR-00286).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agosto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