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abenduaren 4an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Marta Álvarez Alonso andreak aurkeztutako galdera, Nafarroako Jauregian enpresa multinazional bateko zuzendariekin antolatutako bazkaria dela-eta, Nafarroako Osasun Publikoaren eta Laneko Osasunaren Institutuak duen balorazioari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abenduaren 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Navarra Suma talde parlamentarioari atxikitako foru parlamentari Marta Álvarez Alonso andreak honako galdera hau aurkezten du, Nafarroako Gobernuko lehendakariak Osoko Bilkuran ahoz erantzun dezan:</w:t>
      </w:r>
    </w:p>
    <w:p>
      <w:pPr>
        <w:pStyle w:val="0"/>
        <w:suppressAutoHyphens w:val="false"/>
        <w:rPr>
          <w:rStyle w:val="1"/>
        </w:rPr>
      </w:pPr>
      <w:r>
        <w:rPr>
          <w:rStyle w:val="1"/>
        </w:rPr>
        <w:t xml:space="preserve">Hedabide batek dioenez, Nafarroako Osasun Publikoko eta Laneko Institutuak “indarrean dagoen araudiaren kontrakotzat” eta “zuhurtziagabetzat” jo zuen enpresa multinazional bateko zuzendariekin duela gutxi Nafarroako Jauregian antolatu zenuen janaria. Zer balorazio egin duzu horri buruz? Baloraziorik egin ez baduzu, eskatu al duzu balorazio bat egin dadin?</w:t>
      </w:r>
    </w:p>
    <w:p>
      <w:pPr>
        <w:pStyle w:val="0"/>
        <w:suppressAutoHyphens w:val="false"/>
        <w:rPr>
          <w:rStyle w:val="1"/>
        </w:rPr>
      </w:pPr>
      <w:r>
        <w:rPr>
          <w:rStyle w:val="1"/>
        </w:rPr>
        <w:t xml:space="preserve">Iruñean, 2020ko abenduaren 2an</w:t>
      </w:r>
    </w:p>
    <w:p>
      <w:pPr>
        <w:pStyle w:val="0"/>
        <w:suppressAutoHyphens w:val="false"/>
        <w:rPr>
          <w:rStyle w:val="1"/>
        </w:rPr>
      </w:pPr>
      <w:r>
        <w:rPr>
          <w:rStyle w:val="1"/>
        </w:rPr>
        <w:t xml:space="preserve">Foru parlamentaria: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